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F7" w:rsidRPr="00DF36F7" w:rsidRDefault="00DF36F7" w:rsidP="00DF3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F7">
        <w:rPr>
          <w:rFonts w:ascii="Times New Roman" w:hAnsi="Times New Roman" w:cs="Times New Roman"/>
          <w:b/>
          <w:sz w:val="24"/>
          <w:szCs w:val="24"/>
        </w:rPr>
        <w:t>УПУТСТВО САРАДНИЦИМА ЗА ПРЕДАЈУ РУКОПИСА</w:t>
      </w:r>
    </w:p>
    <w:p w:rsidR="00DF36F7" w:rsidRPr="00DF36F7" w:rsidRDefault="00DF36F7" w:rsidP="00DF3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b/>
          <w:sz w:val="24"/>
          <w:szCs w:val="24"/>
        </w:rPr>
        <w:t>ЗА ВРАЊСКИ ГЛАСНИК XXXV</w:t>
      </w:r>
    </w:p>
    <w:p w:rsidR="00DF36F7" w:rsidRPr="00DF36F7" w:rsidRDefault="00DF36F7" w:rsidP="00DF36F7">
      <w:pPr>
        <w:tabs>
          <w:tab w:val="left" w:pos="708"/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ab/>
      </w:r>
      <w:r w:rsidRPr="00DF36F7">
        <w:rPr>
          <w:rFonts w:ascii="Times New Roman" w:hAnsi="Times New Roman" w:cs="Times New Roman"/>
          <w:sz w:val="24"/>
          <w:szCs w:val="24"/>
        </w:rPr>
        <w:tab/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Приложени радови за објављивање у стручном часопису Врањски гласник не смеју да буду објављивани или послaти за објављивање у друге часописе.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Обим рада не треба да прелази један ауторски табак, односно 16 страна по 1800 словних карактера са празнинама. Рад може да садржи прилоге у виду фотографија, карти, табела, графикона и сличног визуелног материјала.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Приложени рукописи треба да поседују следеће елементе: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Насловна страна – име и презиме аутора, звање, званични назив и седиште институције уколико је аутор запослен, и-мејл адреса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Наслов рада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Апстракт – до 200 речи, у виду кратког информативног приказа садржаја рада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Кључне речи – до 5 појмова, излажу се азбучним редом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Главни текст – може бити подељен у више поглавља или садржати поднаслове, без нумерисања, који се наводе у формату MS Word документа са коришћеним ћириличним писмом, у фонту Times New Roman, величине слова 12, курзивом, болдовано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Резиме рада на енглеском језику. Аутор је дужан да преведе свој резиме на енглески језик.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Списак библиографије на крају рада.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Форматирање рукописа: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Основни текст рада треба да буде куцан у формату МS Word документа са коришћеним ћириличним писмом, у фонту Times New Roman, величина слова 12, са обостраним поравнањем (justifiеd) и проредом (line spacing) 1.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 xml:space="preserve">Име и презиме аутора, звање, назив и седиште институције уколико је аутор запослен, и-мејл адреса наводе се у горњем левом углу у фонту Times New Roman 12 pt. Име аутора болдовано, без прореда. Место запослења и и-мејл адреса испод имена и презимена аутора, обичним словима. 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Наслов рада наводи се у фонту Times New Roman 14 pt, великим словима, болдовано, на средини стране, проред 1,5. Испод наслова остаје једна слободна линија (14 pt).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Апстракт рада наводи се у следећем фонту Times New Roman 12 pt, без прореда. Кључне речи наводе се у фонту Times New Roman 12 pt, обичним словима. Између апстракта и главног текста рада остају три слободне линије (3x12 pt).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Главни текст рада наводи се у фонту Times New Roman 12 pt, обичним словима, са опцијом justify и проредом 1,5. Уколико приложени рад има наслове и поднаслове они се наводе у фонту Times New Roman 12 pt, курзивом, болдовано, са проредом 1, без нумерисања истих.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 xml:space="preserve">Резиме рада треба да буде у фонту Times New Roman 12 pt, наслов резимеа великим словима, болдовано. Између наслова рада у резимеу и текста резимеа треба да буду три слободне линије (3x12 pt), са текстом Summary: у другој слободној линији. Текст резимеа наводе се у фонту Times New Roman 10 pt, обичним словима, са опцијом justify, без прореда. 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Начин цитирања и навођење библиографије у радовима: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 xml:space="preserve">Библиографски подаци у фуснотама/напоменама треба да садрже: 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Почетно слово имена и презиме аутора – курент ( обична слова )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наслов дела: књиге или чланка – курзив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 xml:space="preserve">Исто: курзив ( </w:t>
      </w:r>
      <w:r w:rsidRPr="00DF36F7">
        <w:rPr>
          <w:rFonts w:ascii="Times New Roman" w:hAnsi="Times New Roman" w:cs="Times New Roman"/>
          <w:i/>
          <w:sz w:val="24"/>
          <w:szCs w:val="24"/>
        </w:rPr>
        <w:t>Исто.</w:t>
      </w:r>
      <w:r w:rsidRPr="00DF36F7">
        <w:rPr>
          <w:rFonts w:ascii="Times New Roman" w:hAnsi="Times New Roman" w:cs="Times New Roman"/>
          <w:sz w:val="24"/>
          <w:szCs w:val="24"/>
        </w:rPr>
        <w:t>)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н.д. (наведено дело ):курзив (</w:t>
      </w:r>
      <w:r w:rsidRPr="00DF36F7">
        <w:rPr>
          <w:rFonts w:ascii="Times New Roman" w:hAnsi="Times New Roman" w:cs="Times New Roman"/>
          <w:i/>
          <w:sz w:val="24"/>
          <w:szCs w:val="24"/>
        </w:rPr>
        <w:t>нав.дело</w:t>
      </w:r>
      <w:r w:rsidRPr="00DF36F7">
        <w:rPr>
          <w:rFonts w:ascii="Times New Roman" w:hAnsi="Times New Roman" w:cs="Times New Roman"/>
          <w:sz w:val="24"/>
          <w:szCs w:val="24"/>
        </w:rPr>
        <w:t>,)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назив часописа или зборника у коме је чланак објављен са подацима: број часописа, година издања, за зборник име уређивача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место издања, издавач, година издања/или датум приступа сајту и његова адреса/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број стране са које је преузет цитат.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Пример: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1.</w:t>
      </w:r>
      <w:r w:rsidRPr="00DF36F7">
        <w:rPr>
          <w:rFonts w:ascii="Times New Roman" w:hAnsi="Times New Roman" w:cs="Times New Roman"/>
          <w:sz w:val="24"/>
          <w:szCs w:val="24"/>
        </w:rPr>
        <w:tab/>
        <w:t>Посебна издања: Р.Љушић, Српска државност 19. века, Београд, 2008, 62-66.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2.</w:t>
      </w:r>
      <w:r w:rsidRPr="00DF36F7">
        <w:rPr>
          <w:rFonts w:ascii="Times New Roman" w:hAnsi="Times New Roman" w:cs="Times New Roman"/>
          <w:sz w:val="24"/>
          <w:szCs w:val="24"/>
        </w:rPr>
        <w:tab/>
        <w:t>Радови у часописима: С. Рајић, Из оставштине краља Александра Обреновића, Мешовита грађа 31 (2010), 309-323.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3.</w:t>
      </w:r>
      <w:r w:rsidRPr="00DF36F7">
        <w:rPr>
          <w:rFonts w:ascii="Times New Roman" w:hAnsi="Times New Roman" w:cs="Times New Roman"/>
          <w:sz w:val="24"/>
          <w:szCs w:val="24"/>
        </w:rPr>
        <w:tab/>
        <w:t>Чланак у зборнику радова: Р. Љушић, Досељавања, исељавања и губици становништва у нововековној Србији (1804-1918), Сеобе српског народа од 14. до 20. века. Зборник радова посвећен тристагодишњици велике сеобе Срба, Београд, 1990, 78.</w:t>
      </w:r>
    </w:p>
    <w:p w:rsidR="00DF36F7" w:rsidRDefault="00DF36F7" w:rsidP="00DF36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F36F7">
        <w:rPr>
          <w:rFonts w:ascii="Times New Roman" w:hAnsi="Times New Roman" w:cs="Times New Roman"/>
          <w:sz w:val="24"/>
          <w:szCs w:val="24"/>
        </w:rPr>
        <w:t>4.</w:t>
      </w:r>
      <w:r w:rsidRPr="00DF36F7">
        <w:rPr>
          <w:rFonts w:ascii="Times New Roman" w:hAnsi="Times New Roman" w:cs="Times New Roman"/>
          <w:sz w:val="24"/>
          <w:szCs w:val="24"/>
        </w:rPr>
        <w:tab/>
        <w:t>Објављени извори: М. Пироћанац, Белешке, приредила С. Рајић, Београд, 2004, 464.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DF36F7">
        <w:rPr>
          <w:rFonts w:ascii="Times New Roman" w:hAnsi="Times New Roman" w:cs="Times New Roman"/>
          <w:sz w:val="24"/>
          <w:szCs w:val="24"/>
        </w:rPr>
        <w:tab/>
        <w:t xml:space="preserve">Цитирање са World Wide Weba: 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Dobrivoje Ger Popović, hpp://www.aleksandrovac.co.rs/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6.</w:t>
      </w:r>
      <w:r w:rsidRPr="00DF36F7">
        <w:rPr>
          <w:rFonts w:ascii="Times New Roman" w:hAnsi="Times New Roman" w:cs="Times New Roman"/>
          <w:sz w:val="24"/>
          <w:szCs w:val="24"/>
        </w:rPr>
        <w:tab/>
        <w:t>Цитирање са интернета: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hpp://www.aleksandrovac.co.rs/oisdsdsd/sd  ( приступљено: 2.08.2021.)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Библиографски подаци у Списку литературе на крају рада треба да садрже: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презиме, име аутора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наслов књиге или чланка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назив часописа или зборника у коме је зборник објављен и податке о њему (број часописа, годину издања, за зборник име уредника, број страна на којима се налази чланак у часопису/зборнику)</w:t>
      </w:r>
    </w:p>
    <w:p w:rsidR="00DF36F7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•</w:t>
      </w:r>
      <w:r w:rsidRPr="00DF36F7">
        <w:rPr>
          <w:rFonts w:ascii="Times New Roman" w:hAnsi="Times New Roman" w:cs="Times New Roman"/>
          <w:sz w:val="24"/>
          <w:szCs w:val="24"/>
        </w:rPr>
        <w:tab/>
        <w:t>место издања (издавач), година издања/или датум приступа сајту и његова адреса/</w:t>
      </w:r>
    </w:p>
    <w:p w:rsidR="00784B5D" w:rsidRPr="00DF36F7" w:rsidRDefault="00DF36F7" w:rsidP="00DF36F7">
      <w:pPr>
        <w:rPr>
          <w:rFonts w:ascii="Times New Roman" w:hAnsi="Times New Roman" w:cs="Times New Roman"/>
          <w:sz w:val="24"/>
          <w:szCs w:val="24"/>
        </w:rPr>
      </w:pPr>
      <w:r w:rsidRPr="00DF36F7">
        <w:rPr>
          <w:rFonts w:ascii="Times New Roman" w:hAnsi="Times New Roman" w:cs="Times New Roman"/>
          <w:sz w:val="24"/>
          <w:szCs w:val="24"/>
        </w:rPr>
        <w:t>Библиографски подаци у литератури на крају рада одвајају се тачкама и наводе се азбучним редом, уколико има страних аутора абецедним.</w:t>
      </w:r>
    </w:p>
    <w:sectPr w:rsidR="00784B5D" w:rsidRPr="00DF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7"/>
    <w:rsid w:val="00784B5D"/>
    <w:rsid w:val="00D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cp:lastPrinted>2024-06-26T08:25:00Z</cp:lastPrinted>
  <dcterms:created xsi:type="dcterms:W3CDTF">2024-06-26T08:22:00Z</dcterms:created>
  <dcterms:modified xsi:type="dcterms:W3CDTF">2024-06-26T08:28:00Z</dcterms:modified>
</cp:coreProperties>
</file>